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ED" w:rsidRDefault="00AD3F23">
      <w:r>
        <w:rPr>
          <w:noProof/>
          <w:lang w:eastAsia="pl-PL"/>
        </w:rPr>
        <w:drawing>
          <wp:inline distT="0" distB="0" distL="0" distR="0">
            <wp:extent cx="4619625" cy="3376613"/>
            <wp:effectExtent l="0" t="0" r="9525" b="1460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0CC9D4B-C342-4152-BFC1-F6BE4297B7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F2CED" w:rsidSect="0078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546B"/>
    <w:rsid w:val="0031598E"/>
    <w:rsid w:val="00487CC2"/>
    <w:rsid w:val="007841C2"/>
    <w:rsid w:val="008353F0"/>
    <w:rsid w:val="00AD3F23"/>
    <w:rsid w:val="00B0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</a:t>
            </a:r>
            <a:r>
              <a:rPr lang="pl-PL"/>
              <a:t>yniki</a:t>
            </a:r>
            <a:r>
              <a:rPr lang="pl-PL" baseline="0"/>
              <a:t> SP 23 - egzamin ósmoklasisty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szkoła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Arkusz1!$B$1:$D$1</c:f>
              <c:strCache>
                <c:ptCount val="3"/>
                <c:pt idx="0">
                  <c:v>jezyk polski </c:v>
                </c:pt>
                <c:pt idx="1">
                  <c:v>matematyka</c:v>
                </c:pt>
                <c:pt idx="2">
                  <c:v>jezyk angielski</c:v>
                </c:pt>
              </c:strCache>
            </c:strRef>
          </c:cat>
          <c:val>
            <c:numRef>
              <c:f>Arkusz1!$B$2:$D$2</c:f>
              <c:numCache>
                <c:formatCode>0%</c:formatCode>
                <c:ptCount val="3"/>
                <c:pt idx="0">
                  <c:v>0.78</c:v>
                </c:pt>
                <c:pt idx="1">
                  <c:v>0.67000000000000026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17-4EC7-9C8A-63C7925844EB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województwo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Arkusz1!$B$1:$D$1</c:f>
              <c:strCache>
                <c:ptCount val="3"/>
                <c:pt idx="0">
                  <c:v>jezyk polski </c:v>
                </c:pt>
                <c:pt idx="1">
                  <c:v>matematyka</c:v>
                </c:pt>
                <c:pt idx="2">
                  <c:v>jezyk angielski</c:v>
                </c:pt>
              </c:strCache>
            </c:strRef>
          </c:cat>
          <c:val>
            <c:numRef>
              <c:f>Arkusz1!$B$3:$D$3</c:f>
              <c:numCache>
                <c:formatCode>0%</c:formatCode>
                <c:ptCount val="3"/>
                <c:pt idx="0">
                  <c:v>0.67000000000000026</c:v>
                </c:pt>
                <c:pt idx="1">
                  <c:v>0.5</c:v>
                </c:pt>
                <c:pt idx="2">
                  <c:v>0.64000000000000024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17-4EC7-9C8A-63C7925844EB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kraj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Arkusz1!$B$1:$D$1</c:f>
              <c:strCache>
                <c:ptCount val="3"/>
                <c:pt idx="0">
                  <c:v>jezyk polski </c:v>
                </c:pt>
                <c:pt idx="1">
                  <c:v>matematyka</c:v>
                </c:pt>
                <c:pt idx="2">
                  <c:v>jezyk angielski</c:v>
                </c:pt>
              </c:strCache>
            </c:strRef>
          </c:cat>
          <c:val>
            <c:numRef>
              <c:f>Arkusz1!$B$4:$D$4</c:f>
              <c:numCache>
                <c:formatCode>0%</c:formatCode>
                <c:ptCount val="3"/>
                <c:pt idx="0">
                  <c:v>0.63000000000000023</c:v>
                </c:pt>
                <c:pt idx="1">
                  <c:v>0.45</c:v>
                </c:pt>
                <c:pt idx="2">
                  <c:v>0.59000000000000008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17-4EC7-9C8A-63C7925844EB}"/>
            </c:ext>
          </c:extLst>
        </c:ser>
        <c:gapWidth val="219"/>
        <c:overlap val="-27"/>
        <c:axId val="104002688"/>
        <c:axId val="104004224"/>
      </c:barChart>
      <c:catAx>
        <c:axId val="104002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4004224"/>
        <c:crosses val="autoZero"/>
        <c:auto val="1"/>
        <c:lblAlgn val="ctr"/>
        <c:lblOffset val="100"/>
      </c:catAx>
      <c:valAx>
        <c:axId val="104004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40026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SP23</dc:creator>
  <cp:lastModifiedBy>admin</cp:lastModifiedBy>
  <cp:revision>2</cp:revision>
  <cp:lastPrinted>2019-06-15T05:58:00Z</cp:lastPrinted>
  <dcterms:created xsi:type="dcterms:W3CDTF">2019-06-15T16:35:00Z</dcterms:created>
  <dcterms:modified xsi:type="dcterms:W3CDTF">2019-06-15T16:35:00Z</dcterms:modified>
</cp:coreProperties>
</file>